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D95" w:rsidRDefault="00704B4A">
      <w:pPr>
        <w:rPr>
          <w:sz w:val="32"/>
          <w:szCs w:val="32"/>
        </w:rPr>
      </w:pPr>
      <w:r>
        <w:rPr>
          <w:sz w:val="32"/>
          <w:szCs w:val="32"/>
        </w:rPr>
        <w:t xml:space="preserve">                                       </w:t>
      </w:r>
      <w:r w:rsidRPr="00704B4A">
        <w:rPr>
          <w:sz w:val="32"/>
          <w:szCs w:val="32"/>
        </w:rPr>
        <w:t xml:space="preserve">Guía de </w:t>
      </w:r>
      <w:r>
        <w:rPr>
          <w:sz w:val="32"/>
          <w:szCs w:val="32"/>
        </w:rPr>
        <w:t>L</w:t>
      </w:r>
      <w:r w:rsidRPr="00704B4A">
        <w:rPr>
          <w:sz w:val="32"/>
          <w:szCs w:val="32"/>
        </w:rPr>
        <w:t xml:space="preserve">enguaje </w:t>
      </w:r>
    </w:p>
    <w:p w:rsidR="00704B4A" w:rsidRDefault="00704B4A">
      <w:pPr>
        <w:rPr>
          <w:sz w:val="32"/>
          <w:szCs w:val="32"/>
        </w:rPr>
      </w:pPr>
      <w:r>
        <w:rPr>
          <w:sz w:val="32"/>
          <w:szCs w:val="32"/>
        </w:rPr>
        <w:t xml:space="preserve">Curso </w:t>
      </w:r>
      <w:r w:rsidR="005B226B">
        <w:rPr>
          <w:sz w:val="32"/>
          <w:szCs w:val="32"/>
        </w:rPr>
        <w:t>4</w:t>
      </w:r>
      <w:r>
        <w:rPr>
          <w:sz w:val="32"/>
          <w:szCs w:val="32"/>
        </w:rPr>
        <w:t>°A                     fecha: clase del 16 de marzo 2020</w:t>
      </w:r>
    </w:p>
    <w:p w:rsidR="00704B4A" w:rsidRDefault="00704B4A">
      <w:pPr>
        <w:rPr>
          <w:rFonts w:ascii="Dignathin" w:hAnsi="Dignathin" w:cs="Dignathin"/>
          <w:color w:val="292829"/>
          <w:sz w:val="32"/>
          <w:szCs w:val="32"/>
        </w:rPr>
      </w:pPr>
      <w:r>
        <w:rPr>
          <w:sz w:val="32"/>
          <w:szCs w:val="32"/>
        </w:rPr>
        <w:t>Objetivo de aprendizaje:</w:t>
      </w:r>
      <w:r w:rsidRPr="00704B4A">
        <w:rPr>
          <w:rFonts w:ascii="Dignathin" w:hAnsi="Dignathin" w:cs="Dignathin"/>
          <w:color w:val="292829"/>
          <w:sz w:val="19"/>
          <w:szCs w:val="19"/>
        </w:rPr>
        <w:t xml:space="preserve"> </w:t>
      </w:r>
      <w:r>
        <w:rPr>
          <w:rFonts w:ascii="Dignathin" w:hAnsi="Dignathin" w:cs="Dignathin"/>
          <w:color w:val="292829"/>
          <w:sz w:val="19"/>
          <w:szCs w:val="19"/>
        </w:rPr>
        <w:t xml:space="preserve"> </w:t>
      </w:r>
      <w:r w:rsidR="005B226B" w:rsidRPr="005B226B">
        <w:rPr>
          <w:rFonts w:ascii="Dignathin" w:hAnsi="Dignathin" w:cs="Dignathin"/>
          <w:color w:val="292829"/>
          <w:sz w:val="32"/>
          <w:szCs w:val="32"/>
        </w:rPr>
        <w:t>Responder a nivel explicito e implícito texto</w:t>
      </w:r>
    </w:p>
    <w:p w:rsidR="00704B4A" w:rsidRDefault="00704B4A">
      <w:pPr>
        <w:rPr>
          <w:rFonts w:ascii="Dignathin" w:hAnsi="Dignathin" w:cs="Dignathin"/>
          <w:color w:val="292829"/>
          <w:sz w:val="32"/>
          <w:szCs w:val="32"/>
        </w:rPr>
      </w:pPr>
      <w:r>
        <w:rPr>
          <w:rFonts w:ascii="Dignathin" w:hAnsi="Dignathin" w:cs="Dignathin"/>
          <w:color w:val="292829"/>
          <w:sz w:val="32"/>
          <w:szCs w:val="32"/>
        </w:rPr>
        <w:t xml:space="preserve">Indicaciones: </w:t>
      </w:r>
    </w:p>
    <w:p w:rsidR="00704B4A" w:rsidRPr="00704B4A" w:rsidRDefault="005B226B" w:rsidP="00704B4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Leer de forma individual texto.</w:t>
      </w:r>
    </w:p>
    <w:p w:rsidR="00704B4A" w:rsidRDefault="00704B4A" w:rsidP="00704B4A">
      <w:pPr>
        <w:pStyle w:val="Prrafodelista"/>
        <w:numPr>
          <w:ilvl w:val="0"/>
          <w:numId w:val="1"/>
        </w:numPr>
        <w:rPr>
          <w:rFonts w:ascii="Dignathin" w:hAnsi="Dignathin" w:cs="Dignathin"/>
          <w:color w:val="292829"/>
          <w:sz w:val="32"/>
          <w:szCs w:val="32"/>
        </w:rPr>
      </w:pPr>
      <w:r w:rsidRPr="00704B4A">
        <w:rPr>
          <w:rFonts w:ascii="Dignathin" w:hAnsi="Dignathin" w:cs="Dignathin"/>
          <w:color w:val="292829"/>
          <w:sz w:val="32"/>
          <w:szCs w:val="32"/>
        </w:rPr>
        <w:t xml:space="preserve"> </w:t>
      </w:r>
      <w:r w:rsidR="005B226B">
        <w:rPr>
          <w:rFonts w:ascii="Dignathin" w:hAnsi="Dignathin" w:cs="Dignathin"/>
          <w:color w:val="292829"/>
          <w:sz w:val="32"/>
          <w:szCs w:val="32"/>
        </w:rPr>
        <w:t>Comentar texto leído</w:t>
      </w:r>
      <w:r>
        <w:rPr>
          <w:rFonts w:ascii="Dignathin" w:hAnsi="Dignathin" w:cs="Dignathin"/>
          <w:color w:val="292829"/>
          <w:sz w:val="32"/>
          <w:szCs w:val="32"/>
        </w:rPr>
        <w:t>.</w:t>
      </w:r>
    </w:p>
    <w:p w:rsidR="00704B4A" w:rsidRDefault="00704B4A" w:rsidP="00704B4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Responden preguntas comprensivamente, con letra clara y legible.</w:t>
      </w:r>
    </w:p>
    <w:p w:rsidR="00FB69A6" w:rsidRDefault="00FB69A6" w:rsidP="0071265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 xml:space="preserve">Todo trabajo tiene que ser mandado al correo </w:t>
      </w:r>
      <w:bookmarkStart w:id="0" w:name="_Hlk35265343"/>
      <w:r w:rsidR="005B226B">
        <w:rPr>
          <w:rFonts w:ascii="Dignathin" w:hAnsi="Dignathin" w:cs="Dignathin"/>
          <w:color w:val="292829"/>
          <w:sz w:val="32"/>
          <w:szCs w:val="32"/>
        </w:rPr>
        <w:fldChar w:fldCharType="begin"/>
      </w:r>
      <w:r w:rsidR="005B226B">
        <w:rPr>
          <w:rFonts w:ascii="Dignathin" w:hAnsi="Dignathin" w:cs="Dignathin"/>
          <w:color w:val="292829"/>
          <w:sz w:val="32"/>
          <w:szCs w:val="32"/>
        </w:rPr>
        <w:instrText xml:space="preserve"> HYPERLINK "mailto:</w:instrText>
      </w:r>
      <w:r w:rsidR="005B226B" w:rsidRPr="005B226B">
        <w:rPr>
          <w:rFonts w:ascii="Dignathin" w:hAnsi="Dignathin" w:cs="Dignathin"/>
          <w:color w:val="292829"/>
          <w:sz w:val="32"/>
          <w:szCs w:val="32"/>
        </w:rPr>
        <w:instrText>leng.cuarto@gmail.com</w:instrText>
      </w:r>
      <w:r w:rsidR="005B226B">
        <w:rPr>
          <w:rFonts w:ascii="Dignathin" w:hAnsi="Dignathin" w:cs="Dignathin"/>
          <w:color w:val="292829"/>
          <w:sz w:val="32"/>
          <w:szCs w:val="32"/>
        </w:rPr>
        <w:instrText xml:space="preserve">" </w:instrText>
      </w:r>
      <w:r w:rsidR="005B226B">
        <w:rPr>
          <w:rFonts w:ascii="Dignathin" w:hAnsi="Dignathin" w:cs="Dignathin"/>
          <w:color w:val="292829"/>
          <w:sz w:val="32"/>
          <w:szCs w:val="32"/>
        </w:rPr>
        <w:fldChar w:fldCharType="separate"/>
      </w:r>
      <w:r w:rsidR="005B226B" w:rsidRPr="004534F6">
        <w:rPr>
          <w:rStyle w:val="Hipervnculo"/>
          <w:rFonts w:ascii="Dignathin" w:hAnsi="Dignathin" w:cs="Dignathin"/>
          <w:sz w:val="32"/>
          <w:szCs w:val="32"/>
        </w:rPr>
        <w:t>leng.cuarto@gmail.com</w:t>
      </w:r>
      <w:bookmarkEnd w:id="0"/>
      <w:r w:rsidR="005B226B">
        <w:rPr>
          <w:rFonts w:ascii="Dignathin" w:hAnsi="Dignathin" w:cs="Dignathin"/>
          <w:color w:val="292829"/>
          <w:sz w:val="32"/>
          <w:szCs w:val="32"/>
        </w:rPr>
        <w:fldChar w:fldCharType="end"/>
      </w:r>
      <w:r w:rsidR="005B226B">
        <w:rPr>
          <w:rFonts w:ascii="Dignathin" w:hAnsi="Dignathin" w:cs="Dignathin"/>
          <w:color w:val="292829"/>
          <w:sz w:val="32"/>
          <w:szCs w:val="32"/>
        </w:rPr>
        <w:t xml:space="preserve"> </w:t>
      </w:r>
    </w:p>
    <w:p w:rsidR="00A35511" w:rsidRDefault="00A35511" w:rsidP="0071265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Para su revisión esta semana.</w:t>
      </w:r>
    </w:p>
    <w:p w:rsidR="0071265A" w:rsidRDefault="0071265A" w:rsidP="0071265A">
      <w:pPr>
        <w:autoSpaceDE w:val="0"/>
        <w:autoSpaceDN w:val="0"/>
        <w:adjustRightInd w:val="0"/>
        <w:spacing w:after="0" w:line="240" w:lineRule="auto"/>
        <w:rPr>
          <w:rFonts w:ascii="Arial" w:hAnsi="Arial" w:cs="Arial"/>
          <w:sz w:val="24"/>
          <w:szCs w:val="24"/>
        </w:rPr>
      </w:pP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 xml:space="preserve">                                    Guía de Lenguaje 4°  </w:t>
      </w: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 xml:space="preserve">Nombre:                                                      Fecha:   </w:t>
      </w: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 xml:space="preserve">                                 </w:t>
      </w: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 xml:space="preserve">                                           PLATERO</w:t>
      </w: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Venía, a veces, flaco y enfermo, a la casa del huerto. El pobre andaba siempre huyendo, acostumbrado a los gritos y a las piedras. Los mismos perros le enseñaban los dientes. Y se iba otra vez, con el sol del mediodía, lento y triste, monte abajo.</w:t>
      </w: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Aquella tarde, llegó detrás de Diana. Cuando yo salía, el guarda, que en un arranque de mal corazón había sacado la escopeta, disparó contra él. No tuve tiempo de evitarlo. El pobre, con el tiro en la barriga, se volvió rápidamente un momento, dio un aullido, y cayó muerto bajo un árbol.</w:t>
      </w:r>
    </w:p>
    <w:p w:rsidR="001E3D95" w:rsidRPr="0051335F" w:rsidRDefault="001E3D95" w:rsidP="001E3D95">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Platero miraba el perro fijamente, levantando la cabeza. Diana, temblando, andaba escondiéndose de uno en otro. El guarda, arrepentido quizás, daba largas razones no sabía a quién. Un velo parecía poner de luto el sol; un velo grande, como el velo pequeñito que nubló el ojo sano del perro muerto.</w:t>
      </w:r>
    </w:p>
    <w:p w:rsidR="001E3D95" w:rsidRPr="0051335F" w:rsidRDefault="001E3D95" w:rsidP="001E3D95">
      <w:pPr>
        <w:autoSpaceDE w:val="0"/>
        <w:autoSpaceDN w:val="0"/>
        <w:adjustRightInd w:val="0"/>
        <w:spacing w:after="0" w:line="240" w:lineRule="auto"/>
        <w:rPr>
          <w:rFonts w:ascii="Times New Roman" w:hAnsi="Times New Roman" w:cs="Times New Roman"/>
          <w:bCs/>
          <w:i/>
          <w:iCs/>
          <w:color w:val="008000"/>
          <w:sz w:val="28"/>
          <w:szCs w:val="28"/>
        </w:rPr>
      </w:pPr>
      <w:r w:rsidRPr="0051335F">
        <w:rPr>
          <w:rFonts w:ascii="Times New Roman" w:hAnsi="Times New Roman" w:cs="Times New Roman"/>
          <w:bCs/>
          <w:i/>
          <w:iCs/>
          <w:color w:val="008000"/>
          <w:sz w:val="28"/>
          <w:szCs w:val="28"/>
        </w:rPr>
        <w:t>(Juan Ramón Jiménez)</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Comprueba si has comprendido:</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lastRenderedPageBreak/>
        <w:t xml:space="preserve">                                       PLATERO</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1-Principalmente, ¿de qué animal se habla en la lectura?</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____________________________________________________________________________________________________</w:t>
      </w:r>
      <w:r>
        <w:rPr>
          <w:rFonts w:ascii="Times New Roman" w:hAnsi="Times New Roman" w:cs="Times New Roman"/>
          <w:bCs/>
          <w:sz w:val="28"/>
          <w:szCs w:val="28"/>
        </w:rPr>
        <w:t>__________________________</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ind w:left="360"/>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2.- Dónde crees que estaba el huerto ¿En la parte alta o baja de un monte?</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____________________________________________________________________________________________________</w:t>
      </w:r>
      <w:r>
        <w:rPr>
          <w:rFonts w:ascii="Times New Roman" w:hAnsi="Times New Roman" w:cs="Times New Roman"/>
          <w:bCs/>
          <w:sz w:val="28"/>
          <w:szCs w:val="28"/>
        </w:rPr>
        <w:t>__________________________</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3.- ¿Crees que al autor quería que el guarda le disparara al perro?</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____________________________________________________________________________________________________</w:t>
      </w:r>
      <w:r>
        <w:rPr>
          <w:rFonts w:ascii="Times New Roman" w:hAnsi="Times New Roman" w:cs="Times New Roman"/>
          <w:bCs/>
          <w:sz w:val="28"/>
          <w:szCs w:val="28"/>
        </w:rPr>
        <w:t>__________________________</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4.- En este relato hay dos animales con nombre. Escribe aquí los nombres de esos animales.</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________________________________________________________________________________________________________________________</w:t>
      </w:r>
      <w:r>
        <w:rPr>
          <w:rFonts w:ascii="Times New Roman" w:hAnsi="Times New Roman" w:cs="Times New Roman"/>
          <w:bCs/>
          <w:sz w:val="28"/>
          <w:szCs w:val="28"/>
        </w:rPr>
        <w:t>______</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 xml:space="preserve">5.- Enumera los párrafos del texto y di cuál se corresponde con cada una </w:t>
      </w:r>
      <w:r w:rsidRPr="00E651E9">
        <w:rPr>
          <w:rFonts w:ascii="Times New Roman" w:hAnsi="Times New Roman" w:cs="Times New Roman"/>
          <w:bCs/>
          <w:sz w:val="28"/>
          <w:szCs w:val="28"/>
        </w:rPr>
        <w:t>de estas</w:t>
      </w:r>
      <w:r w:rsidRPr="00E651E9">
        <w:rPr>
          <w:rFonts w:ascii="Times New Roman" w:hAnsi="Times New Roman" w:cs="Times New Roman"/>
          <w:bCs/>
          <w:sz w:val="28"/>
          <w:szCs w:val="28"/>
        </w:rPr>
        <w:t xml:space="preserve"> opciones:</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97"/>
      </w:tblGrid>
      <w:tr w:rsidR="001E3D95" w:rsidRPr="00E651E9" w:rsidTr="00C84C5C">
        <w:trPr>
          <w:trHeight w:val="255"/>
        </w:trPr>
        <w:tc>
          <w:tcPr>
            <w:tcW w:w="497" w:type="dxa"/>
          </w:tcPr>
          <w:p w:rsidR="001E3D95" w:rsidRPr="00E651E9" w:rsidRDefault="001E3D95" w:rsidP="00C84C5C">
            <w:pPr>
              <w:autoSpaceDE w:val="0"/>
              <w:autoSpaceDN w:val="0"/>
              <w:adjustRightInd w:val="0"/>
              <w:rPr>
                <w:rFonts w:ascii="Times New Roman" w:hAnsi="Times New Roman" w:cs="Times New Roman"/>
                <w:bCs/>
                <w:sz w:val="28"/>
                <w:szCs w:val="28"/>
              </w:rPr>
            </w:pPr>
          </w:p>
        </w:tc>
      </w:tr>
      <w:tr w:rsidR="001E3D95" w:rsidRPr="00E651E9" w:rsidTr="00C84C5C">
        <w:trPr>
          <w:trHeight w:val="255"/>
        </w:trPr>
        <w:tc>
          <w:tcPr>
            <w:tcW w:w="497" w:type="dxa"/>
          </w:tcPr>
          <w:p w:rsidR="001E3D95" w:rsidRPr="00E651E9" w:rsidRDefault="001E3D95" w:rsidP="00C84C5C">
            <w:pPr>
              <w:autoSpaceDE w:val="0"/>
              <w:autoSpaceDN w:val="0"/>
              <w:adjustRightInd w:val="0"/>
              <w:rPr>
                <w:rFonts w:ascii="Times New Roman" w:hAnsi="Times New Roman" w:cs="Times New Roman"/>
                <w:bCs/>
                <w:sz w:val="28"/>
                <w:szCs w:val="28"/>
              </w:rPr>
            </w:pPr>
            <w:r w:rsidRPr="00E651E9">
              <w:rPr>
                <w:rFonts w:ascii="Times New Roman" w:hAnsi="Times New Roman" w:cs="Times New Roman"/>
                <w:bCs/>
                <w:sz w:val="28"/>
                <w:szCs w:val="28"/>
              </w:rPr>
              <w:t xml:space="preserve"> </w:t>
            </w:r>
          </w:p>
        </w:tc>
      </w:tr>
      <w:tr w:rsidR="001E3D95" w:rsidRPr="00E651E9" w:rsidTr="00C84C5C">
        <w:trPr>
          <w:trHeight w:val="270"/>
        </w:trPr>
        <w:tc>
          <w:tcPr>
            <w:tcW w:w="497" w:type="dxa"/>
          </w:tcPr>
          <w:p w:rsidR="001E3D95" w:rsidRPr="00E651E9" w:rsidRDefault="001E3D95" w:rsidP="00C84C5C">
            <w:pPr>
              <w:autoSpaceDE w:val="0"/>
              <w:autoSpaceDN w:val="0"/>
              <w:adjustRightInd w:val="0"/>
              <w:rPr>
                <w:rFonts w:ascii="Times New Roman" w:hAnsi="Times New Roman" w:cs="Times New Roman"/>
                <w:bCs/>
                <w:sz w:val="28"/>
                <w:szCs w:val="28"/>
              </w:rPr>
            </w:pPr>
          </w:p>
        </w:tc>
      </w:tr>
    </w:tbl>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Muerte del protagonista de la historia.</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Descripción del protagonista de la historia.</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Reacción de los demás personajes ante la muerte del protagonista.</w:t>
      </w:r>
      <w:r w:rsidRPr="00E651E9">
        <w:rPr>
          <w:rFonts w:ascii="Times New Roman" w:hAnsi="Times New Roman" w:cs="Times New Roman"/>
          <w:bCs/>
          <w:sz w:val="28"/>
          <w:szCs w:val="28"/>
        </w:rPr>
        <w:br w:type="textWrapping" w:clear="all"/>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6.- Inventa otro final para esta historia</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7.- ¿Qué opinas de la acción del guarda?</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_______________________</w:t>
      </w:r>
    </w:p>
    <w:p w:rsidR="001E3D95"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lastRenderedPageBreak/>
        <w:t>8.- ¿Qué significa la expresión? “En un arranque de mal corazón”</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r w:rsidRPr="00E651E9">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____________________</w:t>
      </w:r>
    </w:p>
    <w:p w:rsidR="001E3D95" w:rsidRPr="00E651E9" w:rsidRDefault="001E3D95" w:rsidP="001E3D95">
      <w:pPr>
        <w:autoSpaceDE w:val="0"/>
        <w:autoSpaceDN w:val="0"/>
        <w:adjustRightInd w:val="0"/>
        <w:spacing w:after="0" w:line="240" w:lineRule="auto"/>
        <w:rPr>
          <w:rFonts w:ascii="Times New Roman" w:hAnsi="Times New Roman" w:cs="Times New Roman"/>
          <w:bCs/>
          <w:sz w:val="28"/>
          <w:szCs w:val="28"/>
        </w:rPr>
      </w:pPr>
    </w:p>
    <w:p w:rsidR="00704B4A" w:rsidRPr="0071265A" w:rsidRDefault="00704B4A" w:rsidP="0071265A">
      <w:pPr>
        <w:pStyle w:val="Prrafodelista"/>
        <w:rPr>
          <w:rFonts w:ascii="Dignathin" w:hAnsi="Dignathin" w:cs="Dignathin"/>
          <w:color w:val="292829"/>
          <w:sz w:val="32"/>
          <w:szCs w:val="32"/>
        </w:rPr>
      </w:pPr>
    </w:p>
    <w:p w:rsidR="00704B4A" w:rsidRDefault="00704B4A">
      <w:pPr>
        <w:rPr>
          <w:sz w:val="32"/>
          <w:szCs w:val="32"/>
        </w:rPr>
      </w:pPr>
    </w:p>
    <w:p w:rsidR="0071265A" w:rsidRDefault="0071265A">
      <w:pPr>
        <w:rPr>
          <w:sz w:val="32"/>
          <w:szCs w:val="32"/>
        </w:rPr>
      </w:pPr>
    </w:p>
    <w:p w:rsidR="0071265A" w:rsidRDefault="0071265A">
      <w:pPr>
        <w:rPr>
          <w:sz w:val="32"/>
          <w:szCs w:val="32"/>
        </w:rPr>
      </w:pPr>
    </w:p>
    <w:p w:rsidR="0071265A" w:rsidRDefault="0071265A">
      <w:pPr>
        <w:rPr>
          <w:sz w:val="32"/>
          <w:szCs w:val="32"/>
        </w:rPr>
      </w:pPr>
    </w:p>
    <w:p w:rsidR="0071265A" w:rsidRDefault="0071265A">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1E3D95" w:rsidRDefault="001E3D95">
      <w:pPr>
        <w:rPr>
          <w:sz w:val="32"/>
          <w:szCs w:val="32"/>
        </w:rPr>
      </w:pPr>
    </w:p>
    <w:p w:rsidR="0071265A" w:rsidRDefault="0071265A">
      <w:pPr>
        <w:rPr>
          <w:sz w:val="32"/>
          <w:szCs w:val="32"/>
        </w:rPr>
      </w:pPr>
    </w:p>
    <w:p w:rsidR="0071265A" w:rsidRDefault="0071265A" w:rsidP="0071265A">
      <w:pPr>
        <w:rPr>
          <w:sz w:val="32"/>
          <w:szCs w:val="32"/>
        </w:rPr>
      </w:pPr>
      <w:r>
        <w:rPr>
          <w:sz w:val="32"/>
          <w:szCs w:val="32"/>
        </w:rPr>
        <w:lastRenderedPageBreak/>
        <w:t xml:space="preserve">                                       </w:t>
      </w:r>
      <w:r w:rsidRPr="00704B4A">
        <w:rPr>
          <w:sz w:val="32"/>
          <w:szCs w:val="32"/>
        </w:rPr>
        <w:t xml:space="preserve">Guía de </w:t>
      </w:r>
      <w:r>
        <w:rPr>
          <w:sz w:val="32"/>
          <w:szCs w:val="32"/>
        </w:rPr>
        <w:t>L</w:t>
      </w:r>
      <w:r w:rsidRPr="00704B4A">
        <w:rPr>
          <w:sz w:val="32"/>
          <w:szCs w:val="32"/>
        </w:rPr>
        <w:t xml:space="preserve">enguaje </w:t>
      </w:r>
    </w:p>
    <w:p w:rsidR="0071265A" w:rsidRDefault="0071265A" w:rsidP="0071265A">
      <w:pPr>
        <w:rPr>
          <w:sz w:val="32"/>
          <w:szCs w:val="32"/>
        </w:rPr>
      </w:pPr>
      <w:r>
        <w:rPr>
          <w:sz w:val="32"/>
          <w:szCs w:val="32"/>
        </w:rPr>
        <w:t xml:space="preserve">Curso </w:t>
      </w:r>
      <w:r w:rsidR="001E3D95">
        <w:rPr>
          <w:sz w:val="32"/>
          <w:szCs w:val="32"/>
        </w:rPr>
        <w:t>4</w:t>
      </w:r>
      <w:r>
        <w:rPr>
          <w:sz w:val="32"/>
          <w:szCs w:val="32"/>
        </w:rPr>
        <w:t>°A                     fecha: clase del 17 de marzo 2020</w:t>
      </w:r>
    </w:p>
    <w:p w:rsidR="001E3D95" w:rsidRDefault="0071265A" w:rsidP="0071265A">
      <w:pPr>
        <w:rPr>
          <w:sz w:val="32"/>
          <w:szCs w:val="32"/>
        </w:rPr>
      </w:pPr>
      <w:r>
        <w:rPr>
          <w:sz w:val="32"/>
          <w:szCs w:val="32"/>
        </w:rPr>
        <w:t>Objetivo de aprendizaje:</w:t>
      </w:r>
      <w:r w:rsidRPr="0071265A">
        <w:t xml:space="preserve"> </w:t>
      </w:r>
      <w:r w:rsidR="001E3D95" w:rsidRPr="001E3D95">
        <w:rPr>
          <w:sz w:val="32"/>
          <w:szCs w:val="32"/>
        </w:rPr>
        <w:t>Describir a los personajes de forma explícita e implícita</w:t>
      </w:r>
    </w:p>
    <w:p w:rsidR="0071265A" w:rsidRDefault="001E3D95" w:rsidP="0071265A">
      <w:pPr>
        <w:rPr>
          <w:sz w:val="32"/>
          <w:szCs w:val="32"/>
        </w:rPr>
      </w:pPr>
      <w:r>
        <w:t xml:space="preserve"> </w:t>
      </w:r>
      <w:r w:rsidR="0071265A">
        <w:rPr>
          <w:sz w:val="32"/>
          <w:szCs w:val="32"/>
        </w:rPr>
        <w:t>Indicaciones:</w:t>
      </w:r>
    </w:p>
    <w:p w:rsidR="0071265A" w:rsidRDefault="0071265A" w:rsidP="0071265A">
      <w:pPr>
        <w:pStyle w:val="Prrafodelista"/>
        <w:numPr>
          <w:ilvl w:val="0"/>
          <w:numId w:val="3"/>
        </w:numPr>
        <w:rPr>
          <w:sz w:val="32"/>
          <w:szCs w:val="32"/>
        </w:rPr>
      </w:pPr>
      <w:r>
        <w:rPr>
          <w:sz w:val="32"/>
          <w:szCs w:val="32"/>
        </w:rPr>
        <w:t>Recordar texto</w:t>
      </w:r>
      <w:r w:rsidR="001E3D95">
        <w:rPr>
          <w:sz w:val="32"/>
          <w:szCs w:val="32"/>
        </w:rPr>
        <w:t xml:space="preserve"> leído anteriormente</w:t>
      </w:r>
      <w:r>
        <w:rPr>
          <w:sz w:val="32"/>
          <w:szCs w:val="32"/>
        </w:rPr>
        <w:t>.</w:t>
      </w:r>
    </w:p>
    <w:p w:rsidR="001E3D95" w:rsidRDefault="001E3D95" w:rsidP="0071265A">
      <w:pPr>
        <w:pStyle w:val="Prrafodelista"/>
        <w:numPr>
          <w:ilvl w:val="0"/>
          <w:numId w:val="3"/>
        </w:numPr>
        <w:rPr>
          <w:sz w:val="32"/>
          <w:szCs w:val="32"/>
        </w:rPr>
      </w:pPr>
      <w:r>
        <w:rPr>
          <w:sz w:val="32"/>
          <w:szCs w:val="32"/>
        </w:rPr>
        <w:t>Buscar en diccionario la palabra DESCRIBIR y escribir su significado.</w:t>
      </w:r>
    </w:p>
    <w:p w:rsidR="001E3D95" w:rsidRDefault="001E3D95" w:rsidP="0071265A">
      <w:pPr>
        <w:pStyle w:val="Prrafodelista"/>
        <w:numPr>
          <w:ilvl w:val="0"/>
          <w:numId w:val="3"/>
        </w:numPr>
        <w:rPr>
          <w:sz w:val="32"/>
          <w:szCs w:val="32"/>
        </w:rPr>
      </w:pPr>
      <w:r>
        <w:rPr>
          <w:sz w:val="32"/>
          <w:szCs w:val="32"/>
        </w:rPr>
        <w:t>Describen los personajes del texto física y psicológicamente.</w:t>
      </w:r>
    </w:p>
    <w:p w:rsidR="00A35511" w:rsidRPr="00D67104" w:rsidRDefault="00A35511" w:rsidP="0071265A">
      <w:pPr>
        <w:pStyle w:val="Prrafodelista"/>
        <w:numPr>
          <w:ilvl w:val="0"/>
          <w:numId w:val="3"/>
        </w:numPr>
        <w:rPr>
          <w:sz w:val="32"/>
          <w:szCs w:val="32"/>
        </w:rPr>
      </w:pPr>
      <w:r>
        <w:rPr>
          <w:sz w:val="32"/>
          <w:szCs w:val="32"/>
        </w:rPr>
        <w:t xml:space="preserve">Este trabajo tiene que ser enviado al correo </w:t>
      </w:r>
      <w:hyperlink r:id="rId7" w:history="1">
        <w:r w:rsidR="00D67104" w:rsidRPr="004534F6">
          <w:rPr>
            <w:rStyle w:val="Hipervnculo"/>
            <w:rFonts w:ascii="Dignathin" w:hAnsi="Dignathin" w:cs="Dignathin"/>
            <w:sz w:val="32"/>
            <w:szCs w:val="32"/>
          </w:rPr>
          <w:t>leng.cuarto@gmail.com</w:t>
        </w:r>
      </w:hyperlink>
      <w:r>
        <w:rPr>
          <w:rFonts w:ascii="Dignathin" w:hAnsi="Dignathin" w:cs="Dignathin"/>
          <w:color w:val="292829"/>
          <w:sz w:val="32"/>
          <w:szCs w:val="32"/>
        </w:rPr>
        <w:t xml:space="preserve"> para su revisión </w:t>
      </w:r>
    </w:p>
    <w:p w:rsidR="00D67104" w:rsidRDefault="00D67104" w:rsidP="00D67104">
      <w:pPr>
        <w:pStyle w:val="Prrafodelista"/>
        <w:rPr>
          <w:sz w:val="32"/>
          <w:szCs w:val="32"/>
        </w:rPr>
      </w:pP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1335F">
        <w:rPr>
          <w:rFonts w:ascii="Times New Roman" w:hAnsi="Times New Roman" w:cs="Times New Roman"/>
          <w:bCs/>
          <w:color w:val="000000"/>
          <w:sz w:val="28"/>
          <w:szCs w:val="28"/>
        </w:rPr>
        <w:t>PLATERO</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Venía, a veces, flaco y enfermo, a la casa del huerto. El pobre andaba siempre huyendo, acostumbrado a los gritos y a las piedras. Los mismos perros le enseñaban los dientes. Y se iba otra vez, con el sol del mediodía, lento y triste, monte abajo.</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Aquella tarde, llegó detrás de Diana. Cuando yo salía, el guarda, que en un arranque de mal corazón había sacado la escopeta, disparó contra él. No tuve tiempo de evitarlo. El pobre, con el tiro en la barriga, se volvió rápidamente un momento, dio un aullido, y cayó muerto bajo un árbol.</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Platero miraba el perro fijamente, levantando la cabeza. Diana, temblando, andaba escondiéndose de uno en otro. El guarda, arrepentido quizás, daba largas razones no sabía a quién. Un velo parecía poner de luto el sol; un velo grande, como el velo pequeñito que nubló el ojo sano del perro muerto.</w:t>
      </w:r>
    </w:p>
    <w:p w:rsidR="00D67104" w:rsidRPr="0051335F" w:rsidRDefault="00D67104" w:rsidP="00D67104">
      <w:pPr>
        <w:autoSpaceDE w:val="0"/>
        <w:autoSpaceDN w:val="0"/>
        <w:adjustRightInd w:val="0"/>
        <w:spacing w:after="0" w:line="240" w:lineRule="auto"/>
        <w:rPr>
          <w:rFonts w:ascii="Times New Roman" w:hAnsi="Times New Roman" w:cs="Times New Roman"/>
          <w:bCs/>
          <w:i/>
          <w:iCs/>
          <w:color w:val="008000"/>
          <w:sz w:val="28"/>
          <w:szCs w:val="28"/>
        </w:rPr>
      </w:pPr>
      <w:r w:rsidRPr="0051335F">
        <w:rPr>
          <w:rFonts w:ascii="Times New Roman" w:hAnsi="Times New Roman" w:cs="Times New Roman"/>
          <w:bCs/>
          <w:i/>
          <w:iCs/>
          <w:color w:val="008000"/>
          <w:sz w:val="28"/>
          <w:szCs w:val="28"/>
        </w:rPr>
        <w:t>(Juan Ramón Jiménez)</w:t>
      </w:r>
    </w:p>
    <w:p w:rsidR="00D67104" w:rsidRDefault="00D67104" w:rsidP="00D67104">
      <w:pPr>
        <w:pStyle w:val="Prrafodelista"/>
        <w:rPr>
          <w:sz w:val="32"/>
          <w:szCs w:val="32"/>
        </w:rPr>
      </w:pPr>
      <w:bookmarkStart w:id="1" w:name="_GoBack"/>
      <w:bookmarkEnd w:id="1"/>
    </w:p>
    <w:p w:rsidR="001E3D95" w:rsidRDefault="001E3D95" w:rsidP="001B3B7D">
      <w:pPr>
        <w:rPr>
          <w:sz w:val="32"/>
          <w:szCs w:val="32"/>
        </w:rPr>
      </w:pPr>
    </w:p>
    <w:p w:rsidR="001E3D95" w:rsidRDefault="001E3D95" w:rsidP="001B3B7D">
      <w:pPr>
        <w:rPr>
          <w:sz w:val="32"/>
          <w:szCs w:val="32"/>
        </w:rPr>
      </w:pPr>
    </w:p>
    <w:p w:rsidR="001B3B7D" w:rsidRDefault="001B3B7D" w:rsidP="001B3B7D">
      <w:pPr>
        <w:rPr>
          <w:sz w:val="32"/>
          <w:szCs w:val="32"/>
        </w:rPr>
      </w:pPr>
      <w:r>
        <w:rPr>
          <w:sz w:val="32"/>
          <w:szCs w:val="32"/>
        </w:rPr>
        <w:lastRenderedPageBreak/>
        <w:t xml:space="preserve">                                       </w:t>
      </w:r>
      <w:r w:rsidRPr="00704B4A">
        <w:rPr>
          <w:sz w:val="32"/>
          <w:szCs w:val="32"/>
        </w:rPr>
        <w:t xml:space="preserve">Guía de </w:t>
      </w:r>
      <w:r>
        <w:rPr>
          <w:sz w:val="32"/>
          <w:szCs w:val="32"/>
        </w:rPr>
        <w:t>L</w:t>
      </w:r>
      <w:r w:rsidRPr="00704B4A">
        <w:rPr>
          <w:sz w:val="32"/>
          <w:szCs w:val="32"/>
        </w:rPr>
        <w:t xml:space="preserve">enguaje </w:t>
      </w:r>
    </w:p>
    <w:p w:rsidR="001B3B7D" w:rsidRDefault="001B3B7D" w:rsidP="001B3B7D">
      <w:pPr>
        <w:rPr>
          <w:sz w:val="32"/>
          <w:szCs w:val="32"/>
        </w:rPr>
      </w:pPr>
      <w:r>
        <w:rPr>
          <w:sz w:val="32"/>
          <w:szCs w:val="32"/>
        </w:rPr>
        <w:t xml:space="preserve">Curso </w:t>
      </w:r>
      <w:r w:rsidR="001E3D95">
        <w:rPr>
          <w:sz w:val="32"/>
          <w:szCs w:val="32"/>
        </w:rPr>
        <w:t>4</w:t>
      </w:r>
      <w:r>
        <w:rPr>
          <w:sz w:val="32"/>
          <w:szCs w:val="32"/>
        </w:rPr>
        <w:t>°A                     fecha: clase del 18 de marzo 2020</w:t>
      </w:r>
    </w:p>
    <w:p w:rsidR="001B3B7D" w:rsidRDefault="001B3B7D" w:rsidP="001B3B7D">
      <w:pPr>
        <w:rPr>
          <w:sz w:val="32"/>
          <w:szCs w:val="32"/>
        </w:rPr>
      </w:pPr>
      <w:r>
        <w:rPr>
          <w:sz w:val="32"/>
          <w:szCs w:val="32"/>
        </w:rPr>
        <w:t>Objetivo de aprendizaje:</w:t>
      </w:r>
      <w:r w:rsidRPr="0071265A">
        <w:t xml:space="preserve"> </w:t>
      </w:r>
      <w:r w:rsidR="001E3D95" w:rsidRPr="001E3D95">
        <w:rPr>
          <w:sz w:val="32"/>
          <w:szCs w:val="32"/>
        </w:rPr>
        <w:t>Ilustrar donde ocurre los relatos</w:t>
      </w:r>
    </w:p>
    <w:p w:rsidR="001B3B7D" w:rsidRDefault="001B3B7D" w:rsidP="001B3B7D">
      <w:pPr>
        <w:rPr>
          <w:sz w:val="32"/>
          <w:szCs w:val="32"/>
        </w:rPr>
      </w:pPr>
      <w:r>
        <w:rPr>
          <w:sz w:val="32"/>
          <w:szCs w:val="32"/>
        </w:rPr>
        <w:t>Indicaciones:</w:t>
      </w:r>
    </w:p>
    <w:p w:rsidR="001B3B7D" w:rsidRDefault="001E3D95" w:rsidP="001B3B7D">
      <w:pPr>
        <w:pStyle w:val="Prrafodelista"/>
        <w:numPr>
          <w:ilvl w:val="0"/>
          <w:numId w:val="4"/>
        </w:numPr>
        <w:rPr>
          <w:sz w:val="32"/>
          <w:szCs w:val="32"/>
        </w:rPr>
      </w:pPr>
      <w:r>
        <w:rPr>
          <w:sz w:val="32"/>
          <w:szCs w:val="32"/>
        </w:rPr>
        <w:t>Recordar texto leído anteriormente.</w:t>
      </w:r>
    </w:p>
    <w:p w:rsidR="00D67104" w:rsidRDefault="00D67104" w:rsidP="001B3B7D">
      <w:pPr>
        <w:pStyle w:val="Prrafodelista"/>
        <w:numPr>
          <w:ilvl w:val="0"/>
          <w:numId w:val="4"/>
        </w:numPr>
        <w:rPr>
          <w:sz w:val="32"/>
          <w:szCs w:val="32"/>
        </w:rPr>
      </w:pPr>
      <w:r>
        <w:rPr>
          <w:sz w:val="32"/>
          <w:szCs w:val="32"/>
        </w:rPr>
        <w:t>Ilustrar donde ocurren los hechos del texto de forma ordenada.</w:t>
      </w:r>
    </w:p>
    <w:p w:rsidR="00A35511" w:rsidRDefault="00A35511" w:rsidP="001B3B7D">
      <w:pPr>
        <w:pStyle w:val="Prrafodelista"/>
        <w:numPr>
          <w:ilvl w:val="0"/>
          <w:numId w:val="4"/>
        </w:numPr>
        <w:rPr>
          <w:sz w:val="32"/>
          <w:szCs w:val="32"/>
        </w:rPr>
      </w:pPr>
      <w:r>
        <w:rPr>
          <w:sz w:val="32"/>
          <w:szCs w:val="32"/>
        </w:rPr>
        <w:t xml:space="preserve">El trabajo debe de ser enviado al correo </w:t>
      </w:r>
      <w:hyperlink r:id="rId8" w:history="1">
        <w:r w:rsidR="00D67104" w:rsidRPr="004534F6">
          <w:rPr>
            <w:rStyle w:val="Hipervnculo"/>
            <w:rFonts w:ascii="Dignathin" w:hAnsi="Dignathin" w:cs="Dignathin"/>
            <w:sz w:val="32"/>
            <w:szCs w:val="32"/>
          </w:rPr>
          <w:t>leng.cuarto@gmail.com</w:t>
        </w:r>
      </w:hyperlink>
      <w:r>
        <w:rPr>
          <w:rFonts w:ascii="Dignathin" w:hAnsi="Dignathin" w:cs="Dignathin"/>
          <w:color w:val="292829"/>
          <w:sz w:val="32"/>
          <w:szCs w:val="32"/>
        </w:rPr>
        <w:t xml:space="preserve"> para su revisión </w:t>
      </w:r>
    </w:p>
    <w:p w:rsidR="001B3B7D" w:rsidRDefault="001B3B7D" w:rsidP="001B3B7D">
      <w:pPr>
        <w:pStyle w:val="Prrafodelista"/>
        <w:rPr>
          <w:sz w:val="32"/>
          <w:szCs w:val="32"/>
        </w:rPr>
      </w:pP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1335F">
        <w:rPr>
          <w:rFonts w:ascii="Times New Roman" w:hAnsi="Times New Roman" w:cs="Times New Roman"/>
          <w:bCs/>
          <w:color w:val="000000"/>
          <w:sz w:val="28"/>
          <w:szCs w:val="28"/>
        </w:rPr>
        <w:t>PLATERO</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Venía, a veces, flaco y enfermo, a la casa del huerto. El pobre andaba siempre huyendo, acostumbrado a los gritos y a las piedras. Los mismos perros le enseñaban los dientes. Y se iba otra vez, con el sol del mediodía, lento y triste, monte abajo.</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Aquella tarde, llegó detrás de Diana. Cuando yo salía, el guarda, que en un arranque de mal corazón había sacado la escopeta, disparó contra él. No tuve tiempo de evitarlo. El pobre, con el tiro en la barriga, se volvió rápidamente un momento, dio un aullido, y cayó muerto bajo un árbol.</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Platero miraba el perro fijamente, levantando la cabeza. Diana, temblando, andaba escondiéndose de uno en otro. El guarda, arrepentido quizás, daba largas razones no sabía a quién. Un velo parecía poner de luto el sol; un velo grande, como el velo pequeñito que nubló el ojo sano del perro muerto.</w:t>
      </w:r>
    </w:p>
    <w:p w:rsidR="00D67104" w:rsidRPr="0051335F" w:rsidRDefault="00D67104" w:rsidP="00D67104">
      <w:pPr>
        <w:autoSpaceDE w:val="0"/>
        <w:autoSpaceDN w:val="0"/>
        <w:adjustRightInd w:val="0"/>
        <w:spacing w:after="0" w:line="240" w:lineRule="auto"/>
        <w:rPr>
          <w:rFonts w:ascii="Times New Roman" w:hAnsi="Times New Roman" w:cs="Times New Roman"/>
          <w:bCs/>
          <w:i/>
          <w:iCs/>
          <w:color w:val="008000"/>
          <w:sz w:val="28"/>
          <w:szCs w:val="28"/>
        </w:rPr>
      </w:pPr>
      <w:r w:rsidRPr="0051335F">
        <w:rPr>
          <w:rFonts w:ascii="Times New Roman" w:hAnsi="Times New Roman" w:cs="Times New Roman"/>
          <w:bCs/>
          <w:i/>
          <w:iCs/>
          <w:color w:val="008000"/>
          <w:sz w:val="28"/>
          <w:szCs w:val="28"/>
        </w:rPr>
        <w:t>(Juan Ramón Jiménez)</w:t>
      </w:r>
    </w:p>
    <w:p w:rsidR="00A104CC" w:rsidRDefault="00A104CC" w:rsidP="00A104CC">
      <w:pPr>
        <w:rPr>
          <w:rFonts w:ascii="Times New Roman" w:hAnsi="Times New Roman" w:cs="Times New Roman"/>
          <w:bCs/>
          <w:sz w:val="28"/>
          <w:szCs w:val="28"/>
        </w:rPr>
      </w:pPr>
    </w:p>
    <w:p w:rsidR="00D67104" w:rsidRPr="00A104CC" w:rsidRDefault="00D67104" w:rsidP="00A104CC">
      <w:pPr>
        <w:rPr>
          <w:sz w:val="32"/>
          <w:szCs w:val="32"/>
        </w:rPr>
      </w:pPr>
    </w:p>
    <w:p w:rsidR="00A104CC" w:rsidRDefault="00A104CC">
      <w:pPr>
        <w:rPr>
          <w:sz w:val="32"/>
          <w:szCs w:val="32"/>
        </w:rPr>
      </w:pPr>
    </w:p>
    <w:p w:rsidR="00D67104" w:rsidRDefault="00D67104">
      <w:pPr>
        <w:rPr>
          <w:sz w:val="32"/>
          <w:szCs w:val="32"/>
        </w:rPr>
      </w:pPr>
    </w:p>
    <w:p w:rsidR="00A104CC" w:rsidRDefault="00A104CC">
      <w:pPr>
        <w:rPr>
          <w:sz w:val="32"/>
          <w:szCs w:val="32"/>
        </w:rPr>
      </w:pPr>
    </w:p>
    <w:p w:rsidR="00A104CC" w:rsidRDefault="00A104CC" w:rsidP="00A104CC">
      <w:pPr>
        <w:rPr>
          <w:sz w:val="32"/>
          <w:szCs w:val="32"/>
        </w:rPr>
      </w:pPr>
      <w:r>
        <w:rPr>
          <w:sz w:val="32"/>
          <w:szCs w:val="32"/>
        </w:rPr>
        <w:lastRenderedPageBreak/>
        <w:t xml:space="preserve">                                       </w:t>
      </w:r>
      <w:r w:rsidRPr="00704B4A">
        <w:rPr>
          <w:sz w:val="32"/>
          <w:szCs w:val="32"/>
        </w:rPr>
        <w:t xml:space="preserve">Guía de </w:t>
      </w:r>
      <w:r>
        <w:rPr>
          <w:sz w:val="32"/>
          <w:szCs w:val="32"/>
        </w:rPr>
        <w:t>L</w:t>
      </w:r>
      <w:r w:rsidRPr="00704B4A">
        <w:rPr>
          <w:sz w:val="32"/>
          <w:szCs w:val="32"/>
        </w:rPr>
        <w:t xml:space="preserve">enguaje </w:t>
      </w:r>
    </w:p>
    <w:p w:rsidR="00A104CC" w:rsidRDefault="00A104CC" w:rsidP="00A104CC">
      <w:pPr>
        <w:rPr>
          <w:sz w:val="32"/>
          <w:szCs w:val="32"/>
        </w:rPr>
      </w:pPr>
      <w:r>
        <w:rPr>
          <w:sz w:val="32"/>
          <w:szCs w:val="32"/>
        </w:rPr>
        <w:t xml:space="preserve">Curso </w:t>
      </w:r>
      <w:r w:rsidR="00D67104">
        <w:rPr>
          <w:sz w:val="32"/>
          <w:szCs w:val="32"/>
        </w:rPr>
        <w:t>4</w:t>
      </w:r>
      <w:r>
        <w:rPr>
          <w:sz w:val="32"/>
          <w:szCs w:val="32"/>
        </w:rPr>
        <w:t xml:space="preserve">°A                     fecha: clase del </w:t>
      </w:r>
      <w:r w:rsidR="00D67104">
        <w:rPr>
          <w:sz w:val="32"/>
          <w:szCs w:val="32"/>
        </w:rPr>
        <w:t>20</w:t>
      </w:r>
      <w:r>
        <w:rPr>
          <w:sz w:val="32"/>
          <w:szCs w:val="32"/>
        </w:rPr>
        <w:t xml:space="preserve"> de marzo 2020</w:t>
      </w:r>
    </w:p>
    <w:p w:rsidR="00D67104" w:rsidRDefault="00A104CC">
      <w:pPr>
        <w:rPr>
          <w:sz w:val="32"/>
          <w:szCs w:val="32"/>
        </w:rPr>
      </w:pPr>
      <w:r>
        <w:rPr>
          <w:sz w:val="32"/>
          <w:szCs w:val="32"/>
        </w:rPr>
        <w:t>Objetivo de aprendizaje</w:t>
      </w:r>
      <w:r w:rsidR="00D67104">
        <w:rPr>
          <w:sz w:val="32"/>
          <w:szCs w:val="32"/>
        </w:rPr>
        <w:t xml:space="preserve">: </w:t>
      </w:r>
      <w:r w:rsidR="00D67104" w:rsidRPr="00D67104">
        <w:rPr>
          <w:sz w:val="32"/>
          <w:szCs w:val="32"/>
        </w:rPr>
        <w:t>Escribir opinión personal referente a los personajes</w:t>
      </w:r>
      <w:r w:rsidR="00D67104">
        <w:t xml:space="preserve"> </w:t>
      </w:r>
    </w:p>
    <w:p w:rsidR="00A104CC" w:rsidRDefault="00A104CC">
      <w:pPr>
        <w:rPr>
          <w:sz w:val="32"/>
          <w:szCs w:val="32"/>
        </w:rPr>
      </w:pPr>
      <w:r>
        <w:rPr>
          <w:sz w:val="32"/>
          <w:szCs w:val="32"/>
        </w:rPr>
        <w:t>Indicacione</w:t>
      </w:r>
      <w:r w:rsidR="00C2406B">
        <w:rPr>
          <w:sz w:val="32"/>
          <w:szCs w:val="32"/>
        </w:rPr>
        <w:t>s</w:t>
      </w:r>
      <w:r>
        <w:rPr>
          <w:sz w:val="32"/>
          <w:szCs w:val="32"/>
        </w:rPr>
        <w:t>:</w:t>
      </w:r>
    </w:p>
    <w:p w:rsidR="00C2406B" w:rsidRDefault="00C2406B" w:rsidP="00C2406B">
      <w:pPr>
        <w:pStyle w:val="Prrafodelista"/>
        <w:numPr>
          <w:ilvl w:val="0"/>
          <w:numId w:val="5"/>
        </w:numPr>
        <w:rPr>
          <w:sz w:val="32"/>
          <w:szCs w:val="32"/>
        </w:rPr>
      </w:pPr>
      <w:r>
        <w:rPr>
          <w:sz w:val="32"/>
          <w:szCs w:val="32"/>
        </w:rPr>
        <w:t>Comentan con apoderado o persona que los cuida texto visto en la semana.</w:t>
      </w:r>
    </w:p>
    <w:p w:rsidR="00C2406B" w:rsidRDefault="00C2406B" w:rsidP="00C2406B">
      <w:pPr>
        <w:pStyle w:val="Prrafodelista"/>
        <w:numPr>
          <w:ilvl w:val="0"/>
          <w:numId w:val="5"/>
        </w:numPr>
        <w:rPr>
          <w:sz w:val="32"/>
          <w:szCs w:val="32"/>
        </w:rPr>
      </w:pPr>
      <w:r>
        <w:rPr>
          <w:sz w:val="32"/>
          <w:szCs w:val="32"/>
        </w:rPr>
        <w:t>Recordar su contenido.</w:t>
      </w:r>
    </w:p>
    <w:p w:rsidR="00C2406B" w:rsidRDefault="00C2406B" w:rsidP="00C2406B">
      <w:pPr>
        <w:pStyle w:val="Prrafodelista"/>
        <w:numPr>
          <w:ilvl w:val="0"/>
          <w:numId w:val="5"/>
        </w:numPr>
        <w:rPr>
          <w:sz w:val="32"/>
          <w:szCs w:val="32"/>
        </w:rPr>
      </w:pPr>
      <w:r>
        <w:rPr>
          <w:sz w:val="32"/>
          <w:szCs w:val="32"/>
        </w:rPr>
        <w:t>Escribir su opinión personal</w:t>
      </w:r>
      <w:r w:rsidR="00C33449">
        <w:rPr>
          <w:sz w:val="32"/>
          <w:szCs w:val="32"/>
        </w:rPr>
        <w:t xml:space="preserve"> sobre texto trabajado en cuaderno rojo</w:t>
      </w:r>
      <w:r w:rsidR="00D67104">
        <w:rPr>
          <w:sz w:val="32"/>
          <w:szCs w:val="32"/>
        </w:rPr>
        <w:t xml:space="preserve"> o escritos por ellos y mandados en Word.</w:t>
      </w:r>
    </w:p>
    <w:p w:rsidR="00A35511" w:rsidRPr="00A35511" w:rsidRDefault="00A35511" w:rsidP="00C2406B">
      <w:pPr>
        <w:pStyle w:val="Prrafodelista"/>
        <w:numPr>
          <w:ilvl w:val="0"/>
          <w:numId w:val="5"/>
        </w:numPr>
        <w:rPr>
          <w:sz w:val="32"/>
          <w:szCs w:val="32"/>
        </w:rPr>
      </w:pPr>
      <w:r>
        <w:rPr>
          <w:sz w:val="32"/>
          <w:szCs w:val="32"/>
        </w:rPr>
        <w:t xml:space="preserve">Este trabajo debe de ser enviado al correo </w:t>
      </w:r>
      <w:hyperlink r:id="rId9" w:history="1">
        <w:r w:rsidR="00D67104" w:rsidRPr="004534F6">
          <w:rPr>
            <w:rStyle w:val="Hipervnculo"/>
            <w:rFonts w:ascii="Dignathin" w:hAnsi="Dignathin" w:cs="Dignathin"/>
            <w:sz w:val="32"/>
            <w:szCs w:val="32"/>
          </w:rPr>
          <w:t>leng.cuarto@gmail.com</w:t>
        </w:r>
      </w:hyperlink>
      <w:r>
        <w:rPr>
          <w:rFonts w:ascii="Dignathin" w:hAnsi="Dignathin" w:cs="Dignathin"/>
          <w:color w:val="292829"/>
          <w:sz w:val="32"/>
          <w:szCs w:val="32"/>
        </w:rPr>
        <w:t xml:space="preserve"> para su revisión.</w:t>
      </w:r>
    </w:p>
    <w:p w:rsidR="00A35511" w:rsidRDefault="00A35511" w:rsidP="00C2406B">
      <w:pPr>
        <w:pStyle w:val="Prrafodelista"/>
        <w:numPr>
          <w:ilvl w:val="0"/>
          <w:numId w:val="5"/>
        </w:numPr>
        <w:rPr>
          <w:sz w:val="32"/>
          <w:szCs w:val="32"/>
        </w:rPr>
      </w:pPr>
      <w:r>
        <w:rPr>
          <w:sz w:val="32"/>
          <w:szCs w:val="32"/>
        </w:rPr>
        <w:t>Estimados apoderados estos trabajos deben de ser enviados a mas tardar el día sábado 21 de marzo donde serán revisados y mandare trabajos para la próxima semana.</w:t>
      </w:r>
    </w:p>
    <w:p w:rsidR="00D67104" w:rsidRDefault="00D67104" w:rsidP="00D67104">
      <w:pPr>
        <w:pStyle w:val="Prrafodelista"/>
        <w:rPr>
          <w:sz w:val="32"/>
          <w:szCs w:val="32"/>
        </w:rPr>
      </w:pP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1335F">
        <w:rPr>
          <w:rFonts w:ascii="Times New Roman" w:hAnsi="Times New Roman" w:cs="Times New Roman"/>
          <w:bCs/>
          <w:color w:val="000000"/>
          <w:sz w:val="28"/>
          <w:szCs w:val="28"/>
        </w:rPr>
        <w:t>PLATERO</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Venía, a veces, flaco y enfermo, a la casa del huerto. El pobre andaba siempre huyendo, acostumbrado a los gritos y a las piedras. Los mismos perros le enseñaban los dientes. Y se iba otra vez, con el sol del mediodía, lento y triste, monte abajo.</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Aquella tarde, llegó detrás de Diana. Cuando yo salía, el guarda, que en un arranque de mal corazón había sacado la escopeta, disparó contra él. No tuve tiempo de evitarlo. El pobre, con el tiro en la barriga, se volvió rápidamente un momento, dio un aullido, y cayó muerto bajo un árbol.</w:t>
      </w:r>
    </w:p>
    <w:p w:rsidR="00D67104" w:rsidRPr="0051335F" w:rsidRDefault="00D67104" w:rsidP="00D67104">
      <w:pPr>
        <w:autoSpaceDE w:val="0"/>
        <w:autoSpaceDN w:val="0"/>
        <w:adjustRightInd w:val="0"/>
        <w:spacing w:after="0" w:line="240" w:lineRule="auto"/>
        <w:rPr>
          <w:rFonts w:ascii="Times New Roman" w:hAnsi="Times New Roman" w:cs="Times New Roman"/>
          <w:bCs/>
          <w:color w:val="000000"/>
          <w:sz w:val="28"/>
          <w:szCs w:val="28"/>
        </w:rPr>
      </w:pPr>
      <w:r w:rsidRPr="0051335F">
        <w:rPr>
          <w:rFonts w:ascii="Times New Roman" w:hAnsi="Times New Roman" w:cs="Times New Roman"/>
          <w:bCs/>
          <w:color w:val="000000"/>
          <w:sz w:val="28"/>
          <w:szCs w:val="28"/>
        </w:rPr>
        <w:t>Platero miraba el perro fijamente, levantando la cabeza. Diana, temblando, andaba escondiéndose de uno en otro. El guarda, arrepentido quizás, daba largas razones no sabía a quién. Un velo parecía poner de luto el sol; un velo grande, como el velo pequeñito que nubló el ojo sano del perro muerto.</w:t>
      </w:r>
    </w:p>
    <w:p w:rsidR="00D67104" w:rsidRPr="00D67104" w:rsidRDefault="00D67104" w:rsidP="00D67104">
      <w:pPr>
        <w:autoSpaceDE w:val="0"/>
        <w:autoSpaceDN w:val="0"/>
        <w:adjustRightInd w:val="0"/>
        <w:spacing w:after="0" w:line="240" w:lineRule="auto"/>
        <w:rPr>
          <w:rFonts w:ascii="Times New Roman" w:hAnsi="Times New Roman" w:cs="Times New Roman"/>
          <w:bCs/>
          <w:i/>
          <w:iCs/>
          <w:color w:val="008000"/>
          <w:sz w:val="28"/>
          <w:szCs w:val="28"/>
        </w:rPr>
      </w:pPr>
      <w:r w:rsidRPr="0051335F">
        <w:rPr>
          <w:rFonts w:ascii="Times New Roman" w:hAnsi="Times New Roman" w:cs="Times New Roman"/>
          <w:bCs/>
          <w:i/>
          <w:iCs/>
          <w:color w:val="008000"/>
          <w:sz w:val="28"/>
          <w:szCs w:val="28"/>
        </w:rPr>
        <w:t>(Juan Ramón Jiménez)</w:t>
      </w:r>
    </w:p>
    <w:p w:rsidR="00D67104" w:rsidRPr="00A104CC" w:rsidRDefault="00D67104" w:rsidP="00D67104">
      <w:pPr>
        <w:rPr>
          <w:sz w:val="32"/>
          <w:szCs w:val="32"/>
        </w:rPr>
      </w:pPr>
    </w:p>
    <w:p w:rsidR="00D67104" w:rsidRDefault="00D67104" w:rsidP="00D67104">
      <w:pPr>
        <w:pStyle w:val="Prrafodelista"/>
        <w:rPr>
          <w:sz w:val="32"/>
          <w:szCs w:val="32"/>
        </w:rPr>
      </w:pPr>
    </w:p>
    <w:p w:rsidR="00D67104" w:rsidRDefault="00D67104" w:rsidP="00D67104">
      <w:pPr>
        <w:pStyle w:val="Prrafodelista"/>
        <w:rPr>
          <w:sz w:val="32"/>
          <w:szCs w:val="32"/>
        </w:rPr>
      </w:pPr>
    </w:p>
    <w:p w:rsidR="00D67104" w:rsidRPr="00C2406B" w:rsidRDefault="00D67104" w:rsidP="00D67104">
      <w:pPr>
        <w:pStyle w:val="Prrafodelista"/>
        <w:rPr>
          <w:sz w:val="32"/>
          <w:szCs w:val="32"/>
        </w:rPr>
      </w:pPr>
    </w:p>
    <w:p w:rsidR="00A104CC" w:rsidRPr="00704B4A" w:rsidRDefault="00A104CC">
      <w:pPr>
        <w:rPr>
          <w:sz w:val="32"/>
          <w:szCs w:val="32"/>
        </w:rPr>
      </w:pPr>
    </w:p>
    <w:sectPr w:rsidR="00A104CC" w:rsidRPr="00704B4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96C" w:rsidRDefault="009B496C" w:rsidP="00704B4A">
      <w:pPr>
        <w:spacing w:after="0" w:line="240" w:lineRule="auto"/>
      </w:pPr>
      <w:r>
        <w:separator/>
      </w:r>
    </w:p>
  </w:endnote>
  <w:endnote w:type="continuationSeparator" w:id="0">
    <w:p w:rsidR="009B496C" w:rsidRDefault="009B496C" w:rsidP="0070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gnath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96C" w:rsidRDefault="009B496C" w:rsidP="00704B4A">
      <w:pPr>
        <w:spacing w:after="0" w:line="240" w:lineRule="auto"/>
      </w:pPr>
      <w:r>
        <w:separator/>
      </w:r>
    </w:p>
  </w:footnote>
  <w:footnote w:type="continuationSeparator" w:id="0">
    <w:p w:rsidR="009B496C" w:rsidRDefault="009B496C" w:rsidP="00704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4A" w:rsidRDefault="00704B4A" w:rsidP="00704B4A">
    <w:pPr>
      <w:pStyle w:val="Encabezado"/>
    </w:pPr>
    <w:r>
      <w:rPr>
        <w:noProof/>
        <w:lang w:eastAsia="es-CL"/>
      </w:rPr>
      <w:drawing>
        <wp:anchor distT="0" distB="0" distL="114300" distR="114300" simplePos="0" relativeHeight="251659264" behindDoc="0" locked="0" layoutInCell="1" allowOverlap="1" wp14:anchorId="1681DF3E" wp14:editId="0F5DFFCE">
          <wp:simplePos x="0" y="0"/>
          <wp:positionH relativeFrom="leftMargin">
            <wp:align>right</wp:align>
          </wp:positionH>
          <wp:positionV relativeFrom="paragraph">
            <wp:posOffset>-9525</wp:posOffset>
          </wp:positionV>
          <wp:extent cx="353695" cy="457200"/>
          <wp:effectExtent l="0" t="0" r="8255" b="0"/>
          <wp:wrapSquare wrapText="r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53695" cy="457200"/>
                  </a:xfrm>
                  <a:prstGeom prst="rect">
                    <a:avLst/>
                  </a:prstGeom>
                  <a:noFill/>
                  <a:ln w="9525">
                    <a:noFill/>
                    <a:miter lim="800000"/>
                    <a:headEnd/>
                    <a:tailEnd/>
                  </a:ln>
                </pic:spPr>
              </pic:pic>
            </a:graphicData>
          </a:graphic>
        </wp:anchor>
      </w:drawing>
    </w:r>
    <w:r>
      <w:t xml:space="preserve">            Colegio René Schneider </w:t>
    </w:r>
    <w:proofErr w:type="spellStart"/>
    <w:r>
      <w:t>Chereau</w:t>
    </w:r>
    <w:proofErr w:type="spellEnd"/>
  </w:p>
  <w:p w:rsidR="00704B4A" w:rsidRDefault="00704B4A" w:rsidP="00704B4A">
    <w:pPr>
      <w:pStyle w:val="Encabezado"/>
    </w:pPr>
    <w:r>
      <w:t xml:space="preserve">            Profesora: Carolaine Alvarez Pizarro</w:t>
    </w:r>
  </w:p>
  <w:p w:rsidR="00704B4A" w:rsidRDefault="00704B4A" w:rsidP="00704B4A">
    <w:pPr>
      <w:pStyle w:val="Encabezado"/>
    </w:pPr>
    <w:r>
      <w:t xml:space="preserve">            Lenguaje </w:t>
    </w:r>
    <w:r w:rsidR="001E3D95">
      <w:t>4</w:t>
    </w:r>
    <w:r>
      <w:t>° año</w:t>
    </w:r>
  </w:p>
  <w:p w:rsidR="00704B4A" w:rsidRDefault="00704B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97E"/>
    <w:multiLevelType w:val="hybridMultilevel"/>
    <w:tmpl w:val="9C223A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0F1078"/>
    <w:multiLevelType w:val="hybridMultilevel"/>
    <w:tmpl w:val="353A51C0"/>
    <w:lvl w:ilvl="0" w:tplc="1526993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097BA5"/>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D530927"/>
    <w:multiLevelType w:val="hybridMultilevel"/>
    <w:tmpl w:val="6A6E78AA"/>
    <w:lvl w:ilvl="0" w:tplc="4F10A34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200ABD"/>
    <w:multiLevelType w:val="hybridMultilevel"/>
    <w:tmpl w:val="09FA1926"/>
    <w:lvl w:ilvl="0" w:tplc="AE4896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4A"/>
    <w:rsid w:val="001B3B7D"/>
    <w:rsid w:val="001E3D95"/>
    <w:rsid w:val="00505D95"/>
    <w:rsid w:val="005B226B"/>
    <w:rsid w:val="00704B4A"/>
    <w:rsid w:val="0071265A"/>
    <w:rsid w:val="009B496C"/>
    <w:rsid w:val="00A104CC"/>
    <w:rsid w:val="00A35511"/>
    <w:rsid w:val="00AB15CC"/>
    <w:rsid w:val="00C2406B"/>
    <w:rsid w:val="00C33449"/>
    <w:rsid w:val="00D67104"/>
    <w:rsid w:val="00FB69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EBC5"/>
  <w15:chartTrackingRefBased/>
  <w15:docId w15:val="{5A7021B8-9B8B-4B98-B6CE-96B5AF1B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B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B4A"/>
  </w:style>
  <w:style w:type="paragraph" w:styleId="Piedepgina">
    <w:name w:val="footer"/>
    <w:basedOn w:val="Normal"/>
    <w:link w:val="PiedepginaCar"/>
    <w:uiPriority w:val="99"/>
    <w:unhideWhenUsed/>
    <w:rsid w:val="00704B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B4A"/>
  </w:style>
  <w:style w:type="paragraph" w:styleId="Prrafodelista">
    <w:name w:val="List Paragraph"/>
    <w:basedOn w:val="Normal"/>
    <w:uiPriority w:val="34"/>
    <w:qFormat/>
    <w:rsid w:val="00704B4A"/>
    <w:pPr>
      <w:ind w:left="720"/>
      <w:contextualSpacing/>
    </w:pPr>
  </w:style>
  <w:style w:type="table" w:styleId="Tablaconcuadrcula">
    <w:name w:val="Table Grid"/>
    <w:basedOn w:val="Tablanormal"/>
    <w:uiPriority w:val="59"/>
    <w:rsid w:val="007126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A35511"/>
    <w:rPr>
      <w:color w:val="0563C1" w:themeColor="hyperlink"/>
      <w:u w:val="single"/>
    </w:rPr>
  </w:style>
  <w:style w:type="character" w:styleId="Mencinsinresolver">
    <w:name w:val="Unresolved Mention"/>
    <w:basedOn w:val="Fuentedeprrafopredeter"/>
    <w:uiPriority w:val="99"/>
    <w:semiHidden/>
    <w:unhideWhenUsed/>
    <w:rsid w:val="00A35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cuarto@gmail.com" TargetMode="External"/><Relationship Id="rId3" Type="http://schemas.openxmlformats.org/officeDocument/2006/relationships/settings" Target="settings.xml"/><Relationship Id="rId7" Type="http://schemas.openxmlformats.org/officeDocument/2006/relationships/hyperlink" Target="mailto:leng.cuart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ng.cuar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Carolaine</dc:creator>
  <cp:keywords/>
  <dc:description/>
  <cp:lastModifiedBy>Carolaine</cp:lastModifiedBy>
  <cp:revision>2</cp:revision>
  <dcterms:created xsi:type="dcterms:W3CDTF">2020-03-16T19:14:00Z</dcterms:created>
  <dcterms:modified xsi:type="dcterms:W3CDTF">2020-03-16T19:14:00Z</dcterms:modified>
</cp:coreProperties>
</file>